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7D98E" w14:textId="77777777" w:rsidR="00EA2461" w:rsidRPr="00EA2461" w:rsidRDefault="00EA2461" w:rsidP="00EA2461">
      <w:pPr>
        <w:spacing w:after="160" w:line="360" w:lineRule="auto"/>
        <w:rPr>
          <w:lang w:val="sv-FI"/>
        </w:rPr>
      </w:pPr>
      <w:bookmarkStart w:id="0" w:name="_Toc84231028"/>
      <w:bookmarkStart w:id="1" w:name="_GoBack"/>
      <w:bookmarkEnd w:id="1"/>
      <w:r w:rsidRPr="00EA2461">
        <w:rPr>
          <w:lang w:val="sv-FI"/>
        </w:rPr>
        <w:t>Asyl-, migrations- och integrationsfonden AMIF</w:t>
      </w:r>
    </w:p>
    <w:bookmarkEnd w:id="0"/>
    <w:p w14:paraId="4C7202F0" w14:textId="77777777" w:rsidR="00EA2461" w:rsidRPr="00EA2461" w:rsidRDefault="00EA2461" w:rsidP="00EA2461">
      <w:pPr>
        <w:keepNext/>
        <w:keepLines/>
        <w:spacing w:before="100" w:beforeAutospacing="1" w:after="360"/>
        <w:outlineLvl w:val="0"/>
        <w:rPr>
          <w:rFonts w:asciiTheme="majorHAnsi" w:eastAsiaTheme="majorEastAsia" w:hAnsiTheme="majorHAnsi" w:cstheme="majorHAnsi"/>
          <w:b/>
          <w:bCs/>
          <w:sz w:val="36"/>
          <w:szCs w:val="28"/>
          <w:lang w:val="sv-FI"/>
        </w:rPr>
      </w:pPr>
      <w:r w:rsidRPr="00EA2461">
        <w:rPr>
          <w:rFonts w:asciiTheme="majorHAnsi" w:eastAsiaTheme="majorEastAsia" w:hAnsiTheme="majorHAnsi" w:cstheme="majorHAnsi"/>
          <w:b/>
          <w:bCs/>
          <w:sz w:val="36"/>
          <w:szCs w:val="28"/>
          <w:lang w:val="sv-FI"/>
        </w:rPr>
        <w:t>Deltagarlista och verifiering av målgrupp för distansmöten</w:t>
      </w:r>
    </w:p>
    <w:p w14:paraId="4CE78FAC" w14:textId="77777777" w:rsidR="00EA2461" w:rsidRPr="00EA2461" w:rsidRDefault="00EA2461" w:rsidP="00EA2461">
      <w:pPr>
        <w:spacing w:after="160" w:line="360" w:lineRule="auto"/>
        <w:rPr>
          <w:lang w:val="sv-FI"/>
        </w:rPr>
      </w:pPr>
      <w:r w:rsidRPr="00EA2461">
        <w:rPr>
          <w:lang w:val="sv-FI"/>
        </w:rPr>
        <w:t>Projektets namn:</w:t>
      </w:r>
    </w:p>
    <w:p w14:paraId="6A7F9532" w14:textId="77777777" w:rsidR="00EA2461" w:rsidRPr="00EA2461" w:rsidRDefault="00EA2461" w:rsidP="00EA2461">
      <w:pPr>
        <w:spacing w:after="160" w:line="360" w:lineRule="auto"/>
        <w:rPr>
          <w:lang w:val="sv-FI"/>
        </w:rPr>
      </w:pPr>
      <w:r w:rsidRPr="00EA2461">
        <w:rPr>
          <w:lang w:val="sv-FI"/>
        </w:rPr>
        <w:t>Evenemangets namn:</w:t>
      </w:r>
    </w:p>
    <w:p w14:paraId="3B8B8597" w14:textId="77777777" w:rsidR="00EA2461" w:rsidRPr="00EA2461" w:rsidRDefault="00EA2461" w:rsidP="00EA2461">
      <w:pPr>
        <w:spacing w:after="160" w:line="360" w:lineRule="auto"/>
        <w:rPr>
          <w:lang w:val="sv-FI"/>
        </w:rPr>
      </w:pPr>
      <w:r w:rsidRPr="00EA2461">
        <w:rPr>
          <w:lang w:val="sv-FI"/>
        </w:rPr>
        <w:t>Tidpunkt:</w:t>
      </w:r>
    </w:p>
    <w:p w14:paraId="7290D74E" w14:textId="77777777" w:rsidR="00EA2461" w:rsidRPr="00EA2461" w:rsidRDefault="00EA2461" w:rsidP="00EA2461">
      <w:pPr>
        <w:spacing w:after="160" w:line="360" w:lineRule="auto"/>
        <w:rPr>
          <w:lang w:val="sv-FI"/>
        </w:rPr>
      </w:pPr>
      <w:r w:rsidRPr="00EA2461">
        <w:rPr>
          <w:lang w:val="sv-FI"/>
        </w:rPr>
        <w:t>Plats:</w:t>
      </w:r>
    </w:p>
    <w:tbl>
      <w:tblPr>
        <w:tblStyle w:val="TaulukkoRuudukko1"/>
        <w:tblW w:w="9209" w:type="dxa"/>
        <w:tblLook w:val="04A0" w:firstRow="1" w:lastRow="0" w:firstColumn="1" w:lastColumn="0" w:noHBand="0" w:noVBand="1"/>
        <w:tblDescription w:val="Etänä järjestettävien tilaisuuksien osallistujalista ja osallistujien todentaminen"/>
      </w:tblPr>
      <w:tblGrid>
        <w:gridCol w:w="3069"/>
        <w:gridCol w:w="3070"/>
        <w:gridCol w:w="3070"/>
      </w:tblGrid>
      <w:tr w:rsidR="00EA2461" w:rsidRPr="00EA2461" w14:paraId="41321392" w14:textId="77777777" w:rsidTr="00805AC9">
        <w:tc>
          <w:tcPr>
            <w:tcW w:w="3069" w:type="dxa"/>
          </w:tcPr>
          <w:p w14:paraId="39A0C94B" w14:textId="77777777" w:rsidR="00EA2461" w:rsidRPr="00EA2461" w:rsidRDefault="00EA2461" w:rsidP="00EA2461">
            <w:pPr>
              <w:tabs>
                <w:tab w:val="clear" w:pos="1304"/>
                <w:tab w:val="clear" w:pos="2608"/>
              </w:tabs>
              <w:rPr>
                <w:rFonts w:ascii="Calibri" w:hAnsi="Calibri" w:cs="Calibri"/>
                <w:b/>
                <w:color w:val="000000"/>
                <w:lang w:val="sv-FI"/>
              </w:rPr>
            </w:pPr>
            <w:r w:rsidRPr="00EA2461">
              <w:rPr>
                <w:rFonts w:ascii="Calibri" w:hAnsi="Calibri"/>
                <w:b/>
                <w:color w:val="000000"/>
                <w:lang w:val="sv-FI"/>
              </w:rPr>
              <w:t>Namn</w:t>
            </w:r>
          </w:p>
        </w:tc>
        <w:tc>
          <w:tcPr>
            <w:tcW w:w="3070" w:type="dxa"/>
          </w:tcPr>
          <w:p w14:paraId="685702C2" w14:textId="77777777" w:rsidR="00EA2461" w:rsidRPr="00EA2461" w:rsidRDefault="00EA2461" w:rsidP="00EA2461">
            <w:pPr>
              <w:tabs>
                <w:tab w:val="clear" w:pos="1304"/>
                <w:tab w:val="clear" w:pos="2608"/>
              </w:tabs>
              <w:rPr>
                <w:rFonts w:ascii="Calibri" w:hAnsi="Calibri" w:cs="Calibri"/>
                <w:b/>
                <w:color w:val="000000"/>
                <w:lang w:val="sv-FI"/>
              </w:rPr>
            </w:pPr>
            <w:r w:rsidRPr="00EA2461">
              <w:rPr>
                <w:rFonts w:ascii="Calibri" w:hAnsi="Calibri"/>
                <w:b/>
                <w:color w:val="000000"/>
                <w:lang w:val="sv-FI"/>
              </w:rPr>
              <w:t>Medborgarskap</w:t>
            </w:r>
          </w:p>
        </w:tc>
        <w:tc>
          <w:tcPr>
            <w:tcW w:w="3070" w:type="dxa"/>
          </w:tcPr>
          <w:p w14:paraId="6D11B560" w14:textId="77777777" w:rsidR="00EA2461" w:rsidRPr="00EA2461" w:rsidRDefault="00EA2461" w:rsidP="00EA2461">
            <w:pPr>
              <w:tabs>
                <w:tab w:val="clear" w:pos="1304"/>
                <w:tab w:val="clear" w:pos="2608"/>
              </w:tabs>
              <w:rPr>
                <w:rFonts w:ascii="Calibri" w:hAnsi="Calibri" w:cs="Calibri"/>
                <w:b/>
                <w:color w:val="000000"/>
                <w:lang w:val="sv-FI"/>
              </w:rPr>
            </w:pPr>
            <w:r w:rsidRPr="00EA2461">
              <w:rPr>
                <w:rFonts w:ascii="Calibri" w:hAnsi="Calibri"/>
                <w:b/>
                <w:color w:val="000000"/>
                <w:lang w:val="sv-FI"/>
              </w:rPr>
              <w:t>Handling som</w:t>
            </w:r>
          </w:p>
          <w:p w14:paraId="5B68091A" w14:textId="77777777" w:rsidR="00EA2461" w:rsidRPr="00EA2461" w:rsidRDefault="00EA2461" w:rsidP="00EA2461">
            <w:pPr>
              <w:tabs>
                <w:tab w:val="clear" w:pos="1304"/>
                <w:tab w:val="clear" w:pos="2608"/>
              </w:tabs>
              <w:rPr>
                <w:rFonts w:ascii="Calibri" w:hAnsi="Calibri" w:cs="Calibri"/>
                <w:b/>
                <w:color w:val="000000"/>
                <w:lang w:val="sv-FI"/>
              </w:rPr>
            </w:pPr>
            <w:r w:rsidRPr="00EA2461">
              <w:rPr>
                <w:rFonts w:ascii="Calibri" w:hAnsi="Calibri"/>
                <w:b/>
                <w:color w:val="000000"/>
                <w:lang w:val="sv-FI"/>
              </w:rPr>
              <w:t>användes för verifiering</w:t>
            </w:r>
          </w:p>
        </w:tc>
      </w:tr>
      <w:tr w:rsidR="00EA2461" w:rsidRPr="00EA2461" w14:paraId="47AECC92" w14:textId="77777777" w:rsidTr="00805AC9">
        <w:tc>
          <w:tcPr>
            <w:tcW w:w="3069" w:type="dxa"/>
            <w:vAlign w:val="bottom"/>
          </w:tcPr>
          <w:p w14:paraId="39259BCF" w14:textId="77777777" w:rsidR="00EA2461" w:rsidRPr="00EA2461" w:rsidRDefault="00EA2461" w:rsidP="00EA2461">
            <w:pPr>
              <w:tabs>
                <w:tab w:val="clear" w:pos="1304"/>
                <w:tab w:val="clear" w:pos="2608"/>
              </w:tabs>
              <w:rPr>
                <w:rFonts w:ascii="Arial" w:hAnsi="Arial" w:cs="Arial"/>
                <w:color w:val="000000"/>
                <w:lang w:val="sv-FI"/>
              </w:rPr>
            </w:pPr>
          </w:p>
        </w:tc>
        <w:tc>
          <w:tcPr>
            <w:tcW w:w="3070" w:type="dxa"/>
            <w:vAlign w:val="bottom"/>
          </w:tcPr>
          <w:p w14:paraId="72D730E2"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447B4264" w14:textId="77777777" w:rsidR="00EA2461" w:rsidRPr="00EA2461" w:rsidRDefault="00EA2461" w:rsidP="00EA2461">
            <w:pPr>
              <w:tabs>
                <w:tab w:val="left" w:pos="851"/>
                <w:tab w:val="left" w:pos="3912"/>
              </w:tabs>
              <w:spacing w:after="120"/>
              <w:rPr>
                <w:rFonts w:ascii="Cambria" w:eastAsia="Cambria" w:hAnsi="Cambria" w:cs="Cambria"/>
                <w:b/>
                <w:bCs/>
                <w:sz w:val="24"/>
                <w:szCs w:val="28"/>
                <w:lang w:val="sv-FI"/>
              </w:rPr>
            </w:pPr>
          </w:p>
        </w:tc>
      </w:tr>
      <w:tr w:rsidR="00EA2461" w:rsidRPr="00EA2461" w14:paraId="60852D17" w14:textId="77777777" w:rsidTr="00805AC9">
        <w:tc>
          <w:tcPr>
            <w:tcW w:w="3069" w:type="dxa"/>
            <w:vAlign w:val="bottom"/>
          </w:tcPr>
          <w:p w14:paraId="17EAD981"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27A6E2E3"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485ADAB5"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052AC10C" w14:textId="77777777" w:rsidTr="00805AC9">
        <w:tc>
          <w:tcPr>
            <w:tcW w:w="3069" w:type="dxa"/>
            <w:vAlign w:val="bottom"/>
          </w:tcPr>
          <w:p w14:paraId="701FB54D"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0B7B4509"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131419B4"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3E13A5E2" w14:textId="77777777" w:rsidTr="00805AC9">
        <w:tc>
          <w:tcPr>
            <w:tcW w:w="3069" w:type="dxa"/>
            <w:vAlign w:val="bottom"/>
          </w:tcPr>
          <w:p w14:paraId="543C94BE"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33231D62"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652B02B4"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7DB22143" w14:textId="77777777" w:rsidTr="00805AC9">
        <w:tc>
          <w:tcPr>
            <w:tcW w:w="3069" w:type="dxa"/>
            <w:vAlign w:val="bottom"/>
          </w:tcPr>
          <w:p w14:paraId="12CF978F"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40F6153A"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3B992877"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73AD1BE7" w14:textId="77777777" w:rsidTr="00805AC9">
        <w:tc>
          <w:tcPr>
            <w:tcW w:w="3069" w:type="dxa"/>
            <w:vAlign w:val="bottom"/>
          </w:tcPr>
          <w:p w14:paraId="35B304D8"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2FCDB5E6"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01C813D2"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230B860F" w14:textId="77777777" w:rsidTr="00805AC9">
        <w:tc>
          <w:tcPr>
            <w:tcW w:w="3069" w:type="dxa"/>
            <w:vAlign w:val="bottom"/>
          </w:tcPr>
          <w:p w14:paraId="53146B19"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515D8A81"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0C974A56"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2919A499" w14:textId="77777777" w:rsidTr="00805AC9">
        <w:tc>
          <w:tcPr>
            <w:tcW w:w="3069" w:type="dxa"/>
            <w:vAlign w:val="bottom"/>
          </w:tcPr>
          <w:p w14:paraId="0C22A580"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2833CDE2"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666E1B49"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56ACB828" w14:textId="77777777" w:rsidTr="00805AC9">
        <w:tc>
          <w:tcPr>
            <w:tcW w:w="3069" w:type="dxa"/>
            <w:vAlign w:val="bottom"/>
          </w:tcPr>
          <w:p w14:paraId="57CC5CB2"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560CEDB5"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490818D0"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1BF47CF6" w14:textId="77777777" w:rsidTr="00805AC9">
        <w:tc>
          <w:tcPr>
            <w:tcW w:w="3069" w:type="dxa"/>
            <w:vAlign w:val="bottom"/>
          </w:tcPr>
          <w:p w14:paraId="3B21B325"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16E25967"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048C786C"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58E4F45A" w14:textId="77777777" w:rsidTr="00805AC9">
        <w:tc>
          <w:tcPr>
            <w:tcW w:w="3069" w:type="dxa"/>
            <w:vAlign w:val="bottom"/>
          </w:tcPr>
          <w:p w14:paraId="0D6AA5EA"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4F6BAC7E"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70C5373C"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5BCABF05" w14:textId="77777777" w:rsidTr="00805AC9">
        <w:tc>
          <w:tcPr>
            <w:tcW w:w="3069" w:type="dxa"/>
            <w:vAlign w:val="bottom"/>
          </w:tcPr>
          <w:p w14:paraId="627F0EC3"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3F664886"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51F915EB"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7DB362E1" w14:textId="77777777" w:rsidTr="00805AC9">
        <w:tc>
          <w:tcPr>
            <w:tcW w:w="3069" w:type="dxa"/>
            <w:vAlign w:val="bottom"/>
          </w:tcPr>
          <w:p w14:paraId="0C0F1D2E"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3ADF1294"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1AD87955" w14:textId="77777777" w:rsidR="00EA2461" w:rsidRPr="00EA2461" w:rsidRDefault="00EA2461" w:rsidP="00EA2461">
            <w:pPr>
              <w:tabs>
                <w:tab w:val="left" w:pos="851"/>
                <w:tab w:val="left" w:pos="3912"/>
              </w:tabs>
              <w:spacing w:after="120"/>
              <w:rPr>
                <w:rFonts w:ascii="Calibri" w:hAnsi="Calibri" w:cs="Calibri"/>
                <w:sz w:val="24"/>
                <w:lang w:val="sv-FI"/>
              </w:rPr>
            </w:pPr>
          </w:p>
        </w:tc>
      </w:tr>
      <w:tr w:rsidR="00EA2461" w:rsidRPr="00EA2461" w14:paraId="61FC51B4" w14:textId="77777777" w:rsidTr="00805AC9">
        <w:tc>
          <w:tcPr>
            <w:tcW w:w="3069" w:type="dxa"/>
            <w:vAlign w:val="bottom"/>
          </w:tcPr>
          <w:p w14:paraId="65E549FF"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2854AA02"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530AD78E" w14:textId="77777777" w:rsidR="00EA2461" w:rsidRPr="00EA2461" w:rsidRDefault="00EA2461" w:rsidP="00EA2461">
            <w:pPr>
              <w:spacing w:after="160"/>
              <w:rPr>
                <w:rFonts w:ascii="Calibri" w:hAnsi="Calibri" w:cs="Calibri"/>
                <w:lang w:val="sv-FI"/>
              </w:rPr>
            </w:pPr>
          </w:p>
        </w:tc>
      </w:tr>
      <w:tr w:rsidR="00EA2461" w:rsidRPr="00EA2461" w14:paraId="72206B7A" w14:textId="77777777" w:rsidTr="00805AC9">
        <w:tc>
          <w:tcPr>
            <w:tcW w:w="3069" w:type="dxa"/>
            <w:vAlign w:val="bottom"/>
          </w:tcPr>
          <w:p w14:paraId="27D74E8B"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09ECF068"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61CF8B50" w14:textId="77777777" w:rsidR="00EA2461" w:rsidRPr="00EA2461" w:rsidRDefault="00EA2461" w:rsidP="00EA2461">
            <w:pPr>
              <w:spacing w:after="160"/>
              <w:rPr>
                <w:rFonts w:ascii="Calibri" w:hAnsi="Calibri" w:cs="Calibri"/>
                <w:lang w:val="sv-FI"/>
              </w:rPr>
            </w:pPr>
          </w:p>
        </w:tc>
      </w:tr>
      <w:tr w:rsidR="00EA2461" w:rsidRPr="00EA2461" w14:paraId="79297F7D" w14:textId="77777777" w:rsidTr="00805AC9">
        <w:tc>
          <w:tcPr>
            <w:tcW w:w="3069" w:type="dxa"/>
            <w:vAlign w:val="bottom"/>
          </w:tcPr>
          <w:p w14:paraId="60C82B58"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7A33AAE7"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2B305B40" w14:textId="77777777" w:rsidR="00EA2461" w:rsidRPr="00EA2461" w:rsidRDefault="00EA2461" w:rsidP="00EA2461">
            <w:pPr>
              <w:spacing w:after="160"/>
              <w:rPr>
                <w:rFonts w:ascii="Calibri" w:hAnsi="Calibri" w:cs="Calibri"/>
                <w:lang w:val="sv-FI"/>
              </w:rPr>
            </w:pPr>
          </w:p>
        </w:tc>
      </w:tr>
      <w:tr w:rsidR="00EA2461" w:rsidRPr="00EA2461" w14:paraId="1BA53B4F" w14:textId="77777777" w:rsidTr="00805AC9">
        <w:tc>
          <w:tcPr>
            <w:tcW w:w="3069" w:type="dxa"/>
            <w:vAlign w:val="bottom"/>
          </w:tcPr>
          <w:p w14:paraId="480CC510"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2CF0CAF5"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2CA6F22C" w14:textId="77777777" w:rsidR="00EA2461" w:rsidRPr="00EA2461" w:rsidRDefault="00EA2461" w:rsidP="00EA2461">
            <w:pPr>
              <w:tabs>
                <w:tab w:val="left" w:pos="851"/>
                <w:tab w:val="left" w:pos="3912"/>
              </w:tabs>
              <w:spacing w:after="120"/>
              <w:rPr>
                <w:rFonts w:ascii="Calibri" w:hAnsi="Calibri" w:cs="Calibri"/>
                <w:lang w:val="sv-FI"/>
              </w:rPr>
            </w:pPr>
          </w:p>
        </w:tc>
      </w:tr>
      <w:tr w:rsidR="00EA2461" w:rsidRPr="00EA2461" w14:paraId="29790CD1" w14:textId="77777777" w:rsidTr="00805AC9">
        <w:tc>
          <w:tcPr>
            <w:tcW w:w="3069" w:type="dxa"/>
            <w:vAlign w:val="bottom"/>
          </w:tcPr>
          <w:p w14:paraId="2CE0F774"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4D81E7FE"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0BADE6B9" w14:textId="77777777" w:rsidR="00EA2461" w:rsidRPr="00EA2461" w:rsidRDefault="00EA2461" w:rsidP="00EA2461">
            <w:pPr>
              <w:tabs>
                <w:tab w:val="left" w:pos="851"/>
                <w:tab w:val="left" w:pos="3912"/>
              </w:tabs>
              <w:spacing w:after="120"/>
              <w:rPr>
                <w:rFonts w:ascii="Calibri" w:hAnsi="Calibri" w:cs="Calibri"/>
                <w:lang w:val="sv-FI"/>
              </w:rPr>
            </w:pPr>
          </w:p>
        </w:tc>
      </w:tr>
      <w:tr w:rsidR="00EA2461" w:rsidRPr="00EA2461" w14:paraId="0260F7DF" w14:textId="77777777" w:rsidTr="00805AC9">
        <w:tc>
          <w:tcPr>
            <w:tcW w:w="3069" w:type="dxa"/>
            <w:vAlign w:val="bottom"/>
          </w:tcPr>
          <w:p w14:paraId="23ED7DF4"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6905ACD1"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19C3AA17" w14:textId="77777777" w:rsidR="00EA2461" w:rsidRPr="00EA2461" w:rsidRDefault="00EA2461" w:rsidP="00EA2461">
            <w:pPr>
              <w:tabs>
                <w:tab w:val="left" w:pos="851"/>
                <w:tab w:val="left" w:pos="3912"/>
              </w:tabs>
              <w:spacing w:after="120"/>
              <w:rPr>
                <w:rFonts w:ascii="Calibri" w:hAnsi="Calibri" w:cs="Calibri"/>
                <w:lang w:val="sv-FI"/>
              </w:rPr>
            </w:pPr>
          </w:p>
        </w:tc>
      </w:tr>
      <w:tr w:rsidR="00EA2461" w:rsidRPr="00EA2461" w14:paraId="79BEC7DA" w14:textId="77777777" w:rsidTr="00805AC9">
        <w:tc>
          <w:tcPr>
            <w:tcW w:w="3069" w:type="dxa"/>
            <w:vAlign w:val="bottom"/>
          </w:tcPr>
          <w:p w14:paraId="5D11CC60" w14:textId="77777777" w:rsidR="00EA2461" w:rsidRPr="00EA2461" w:rsidRDefault="00EA2461" w:rsidP="00EA2461">
            <w:pPr>
              <w:tabs>
                <w:tab w:val="left" w:pos="851"/>
                <w:tab w:val="left" w:pos="3912"/>
              </w:tabs>
              <w:rPr>
                <w:rFonts w:ascii="Arial" w:hAnsi="Arial" w:cs="Arial"/>
                <w:color w:val="000000"/>
                <w:lang w:val="sv-FI"/>
              </w:rPr>
            </w:pPr>
          </w:p>
        </w:tc>
        <w:tc>
          <w:tcPr>
            <w:tcW w:w="3070" w:type="dxa"/>
            <w:vAlign w:val="bottom"/>
          </w:tcPr>
          <w:p w14:paraId="0EDA58B8" w14:textId="77777777" w:rsidR="00EA2461" w:rsidRPr="00EA2461" w:rsidRDefault="00EA2461" w:rsidP="00EA2461">
            <w:pPr>
              <w:tabs>
                <w:tab w:val="left" w:pos="851"/>
                <w:tab w:val="left" w:pos="3912"/>
              </w:tabs>
              <w:rPr>
                <w:rFonts w:ascii="Arial" w:hAnsi="Arial" w:cs="Arial"/>
                <w:color w:val="333333"/>
                <w:lang w:val="sv-FI"/>
              </w:rPr>
            </w:pPr>
          </w:p>
        </w:tc>
        <w:tc>
          <w:tcPr>
            <w:tcW w:w="3070" w:type="dxa"/>
          </w:tcPr>
          <w:p w14:paraId="698A4D27" w14:textId="77777777" w:rsidR="00EA2461" w:rsidRPr="00EA2461" w:rsidRDefault="00EA2461" w:rsidP="00EA2461">
            <w:pPr>
              <w:tabs>
                <w:tab w:val="left" w:pos="851"/>
                <w:tab w:val="left" w:pos="3912"/>
              </w:tabs>
              <w:spacing w:after="120"/>
              <w:rPr>
                <w:rFonts w:ascii="Calibri" w:hAnsi="Calibri" w:cs="Calibri"/>
                <w:lang w:val="sv-FI"/>
              </w:rPr>
            </w:pPr>
          </w:p>
        </w:tc>
      </w:tr>
    </w:tbl>
    <w:p w14:paraId="2705EB9C" w14:textId="77777777" w:rsidR="00EA2461" w:rsidRPr="00EA2461" w:rsidRDefault="00EA2461" w:rsidP="00EA2461">
      <w:pPr>
        <w:spacing w:after="160" w:line="360" w:lineRule="auto"/>
        <w:rPr>
          <w:lang w:val="sv-FI"/>
        </w:rPr>
      </w:pPr>
    </w:p>
    <w:p w14:paraId="292C8B6D" w14:textId="77777777" w:rsidR="00EA2461" w:rsidRPr="00EA2461" w:rsidRDefault="00EA2461" w:rsidP="00EA2461">
      <w:pPr>
        <w:numPr>
          <w:ilvl w:val="0"/>
          <w:numId w:val="30"/>
        </w:numPr>
        <w:spacing w:after="160" w:line="360" w:lineRule="auto"/>
        <w:rPr>
          <w:lang w:val="sv-FI"/>
        </w:rPr>
      </w:pPr>
      <w:r w:rsidRPr="00EA2461">
        <w:rPr>
          <w:lang w:val="sv-FI"/>
        </w:rPr>
        <w:t>Om evenemangets målgrupp är till exempel anställda inom hälso- och sjukvården eller vid kommunen ska evenemangets anordnare anteckna namnen på evenemangets deltagare i deltagarlistan och kvittera deltagarlistan med sin underskrift. Uppgift om medborgarskap fylls inte i.</w:t>
      </w:r>
    </w:p>
    <w:p w14:paraId="2CEDA094" w14:textId="77777777" w:rsidR="00EA2461" w:rsidRPr="00EA2461" w:rsidRDefault="00EA2461" w:rsidP="00EA2461">
      <w:pPr>
        <w:numPr>
          <w:ilvl w:val="0"/>
          <w:numId w:val="30"/>
        </w:numPr>
        <w:spacing w:after="160" w:line="360" w:lineRule="auto"/>
        <w:rPr>
          <w:lang w:val="sv-FI"/>
        </w:rPr>
      </w:pPr>
      <w:r w:rsidRPr="00EA2461">
        <w:rPr>
          <w:lang w:val="sv-FI"/>
        </w:rPr>
        <w:t>Om evenemangets målgrupp är tredjelandsmedborgare ska evenemangets anordnare anteckna namnen på evenemangets deltagare i deltagarlistan och kvittera listan med sin underskrift. I deltagarlistan för ett evenemang som ordnats för tredjelandsmedborgare ska det dessutom anges på vilket sätt man redan tidigare har verifierat att personerna tillhör en målgrupp enligt AMIF-förordningen.</w:t>
      </w:r>
    </w:p>
    <w:p w14:paraId="33360849" w14:textId="77777777" w:rsidR="00EA2461" w:rsidRPr="00EA2461" w:rsidRDefault="00EA2461" w:rsidP="00EA2461">
      <w:pPr>
        <w:numPr>
          <w:ilvl w:val="0"/>
          <w:numId w:val="30"/>
        </w:numPr>
        <w:spacing w:after="160" w:line="360" w:lineRule="auto"/>
        <w:rPr>
          <w:lang w:val="sv-FI"/>
        </w:rPr>
      </w:pPr>
      <w:r w:rsidRPr="00EA2461">
        <w:rPr>
          <w:lang w:val="sv-FI"/>
        </w:rPr>
        <w:t xml:space="preserve">Om nya personer, vars medborgarskapsuppgifter ännu inte har verifierats, deltar på evenemanget ska uppgifterna om deras medborgarskap antecknas i deltagarlistan och verifieras i efterhand. Dessa personer rapporteras i indikatoruppgifterna först när de har verifierats. </w:t>
      </w:r>
    </w:p>
    <w:p w14:paraId="3AE8AD0A" w14:textId="77777777" w:rsidR="00EA2461" w:rsidRPr="00EA2461" w:rsidRDefault="00EA2461" w:rsidP="00EA2461">
      <w:pPr>
        <w:numPr>
          <w:ilvl w:val="0"/>
          <w:numId w:val="30"/>
        </w:numPr>
        <w:spacing w:after="160" w:line="360" w:lineRule="auto"/>
        <w:rPr>
          <w:lang w:val="sv-FI"/>
        </w:rPr>
      </w:pPr>
      <w:r w:rsidRPr="00EA2461">
        <w:rPr>
          <w:lang w:val="sv-FI"/>
        </w:rPr>
        <w:t>För att verifiera tredjelandsmedborgare som deltar på evenemang som ordnas på distans får man av orsaker som hänför sig till dataskyddet inte be deltagarna att skicka sin personbeteckning eller en kopia/bild av en identitetshandling eller ett uppehållstillstånd via e-post.</w:t>
      </w:r>
    </w:p>
    <w:p w14:paraId="0B432E48" w14:textId="77777777" w:rsidR="00EA2461" w:rsidRPr="00EA2461" w:rsidRDefault="00EA2461" w:rsidP="00EA2461">
      <w:pPr>
        <w:numPr>
          <w:ilvl w:val="0"/>
          <w:numId w:val="30"/>
        </w:numPr>
        <w:spacing w:after="160" w:line="360" w:lineRule="auto"/>
        <w:rPr>
          <w:lang w:val="sv-FI"/>
        </w:rPr>
      </w:pPr>
      <w:r w:rsidRPr="00EA2461">
        <w:rPr>
          <w:lang w:val="sv-FI"/>
        </w:rPr>
        <w:t>Deltagarnas namn samlas in för att kunna verifiera att det rapporterade antalet behöriga personer har deltagit vid evenemanget.</w:t>
      </w:r>
    </w:p>
    <w:p w14:paraId="2B5324DF" w14:textId="77777777" w:rsidR="00EA2461" w:rsidRPr="00EA2461" w:rsidRDefault="00EA2461" w:rsidP="00EA2461">
      <w:pPr>
        <w:numPr>
          <w:ilvl w:val="0"/>
          <w:numId w:val="30"/>
        </w:numPr>
        <w:spacing w:after="160" w:line="360" w:lineRule="auto"/>
        <w:rPr>
          <w:lang w:val="sv-FI"/>
        </w:rPr>
      </w:pPr>
      <w:r w:rsidRPr="00EA2461">
        <w:rPr>
          <w:lang w:val="sv-FI"/>
        </w:rPr>
        <w:t xml:space="preserve">Deltagarlistorna förvaras fem år räknat från 31 december det år då förvaltningsmyndigheten har gjort den sista utbetalningen till stödmottagaren. </w:t>
      </w:r>
    </w:p>
    <w:p w14:paraId="2FBA5900" w14:textId="77777777" w:rsidR="00784D94" w:rsidRPr="00EA2461" w:rsidRDefault="00784D94" w:rsidP="00D17BFB">
      <w:pPr>
        <w:pStyle w:val="Leipteksti"/>
        <w:rPr>
          <w:lang w:val="sv-FI"/>
        </w:rPr>
      </w:pPr>
    </w:p>
    <w:sectPr w:rsidR="00784D94" w:rsidRPr="00EA2461" w:rsidSect="00A1356B">
      <w:headerReference w:type="default" r:id="rId11"/>
      <w:headerReference w:type="first" r:id="rId12"/>
      <w:pgSz w:w="11906" w:h="16838" w:code="9"/>
      <w:pgMar w:top="1860" w:right="1134" w:bottom="187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49A02" w14:textId="77777777" w:rsidR="00D64E45" w:rsidRDefault="00D64E45" w:rsidP="00AC7BC5">
      <w:r>
        <w:separator/>
      </w:r>
    </w:p>
    <w:p w14:paraId="7F65077A" w14:textId="77777777" w:rsidR="00D64E45" w:rsidRDefault="00D64E45"/>
  </w:endnote>
  <w:endnote w:type="continuationSeparator" w:id="0">
    <w:p w14:paraId="71D094CC" w14:textId="77777777" w:rsidR="00D64E45" w:rsidRDefault="00D64E45" w:rsidP="00AC7BC5">
      <w:r>
        <w:continuationSeparator/>
      </w:r>
    </w:p>
    <w:p w14:paraId="69E94FF1" w14:textId="77777777" w:rsidR="00D64E45" w:rsidRDefault="00D64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342B5" w14:textId="77777777" w:rsidR="00D64E45" w:rsidRDefault="00D64E45" w:rsidP="00AC7BC5">
      <w:r>
        <w:separator/>
      </w:r>
    </w:p>
    <w:p w14:paraId="5BA2CF54" w14:textId="77777777" w:rsidR="00D64E45" w:rsidRDefault="00D64E45"/>
  </w:footnote>
  <w:footnote w:type="continuationSeparator" w:id="0">
    <w:p w14:paraId="4FE4D423" w14:textId="77777777" w:rsidR="00D64E45" w:rsidRDefault="00D64E45" w:rsidP="00AC7BC5">
      <w:r>
        <w:continuationSeparator/>
      </w:r>
    </w:p>
    <w:p w14:paraId="18AB1B6F" w14:textId="77777777" w:rsidR="00D64E45" w:rsidRDefault="00D64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8B9" w14:textId="77777777" w:rsidR="00293B86" w:rsidRPr="00D17BFB" w:rsidRDefault="00D64E45" w:rsidP="00D64E45">
    <w:pPr>
      <w:pStyle w:val="Yltunniste"/>
      <w:tabs>
        <w:tab w:val="left" w:pos="1790"/>
        <w:tab w:val="right" w:pos="9638"/>
      </w:tabs>
      <w:jc w:val="left"/>
      <w:rPr>
        <w:rStyle w:val="Sivunumero"/>
      </w:rPr>
    </w:pPr>
    <w:r>
      <w:rPr>
        <w:rStyle w:val="Sivunumero"/>
      </w:rPr>
      <w:tab/>
    </w:r>
    <w:r>
      <w:rPr>
        <w:rStyle w:val="Sivunumero"/>
      </w:rPr>
      <w:tab/>
    </w:r>
    <w:r>
      <w:rPr>
        <w:rStyle w:val="Sivunumero"/>
      </w:rPr>
      <w:tab/>
    </w:r>
    <w:r>
      <w:rPr>
        <w:rStyle w:val="Sivunumero"/>
      </w:rPr>
      <w:tab/>
    </w:r>
    <w:r w:rsidR="00293B86" w:rsidRPr="00D17BFB">
      <w:rPr>
        <w:rStyle w:val="Sivunumero"/>
      </w:rPr>
      <w:fldChar w:fldCharType="begin"/>
    </w:r>
    <w:r w:rsidR="00293B86" w:rsidRPr="00D17BFB">
      <w:rPr>
        <w:rStyle w:val="Sivunumero"/>
      </w:rPr>
      <w:instrText>PAGE</w:instrText>
    </w:r>
    <w:r w:rsidR="00293B86" w:rsidRPr="00D17BFB">
      <w:rPr>
        <w:rStyle w:val="Sivunumero"/>
      </w:rPr>
      <w:fldChar w:fldCharType="separate"/>
    </w:r>
    <w:r w:rsidR="00293B86">
      <w:rPr>
        <w:rStyle w:val="Sivunumero"/>
      </w:rPr>
      <w:t>1</w:t>
    </w:r>
    <w:r w:rsidR="00293B86" w:rsidRPr="00D17BFB">
      <w:rPr>
        <w:rStyle w:val="Sivunumero"/>
      </w:rPr>
      <w:fldChar w:fldCharType="end"/>
    </w:r>
    <w:r w:rsidR="00293B86">
      <w:rPr>
        <w:rFonts w:ascii="Tahoma" w:hAnsi="Tahoma"/>
        <w:b/>
        <w:bCs/>
        <w:noProof/>
        <w:sz w:val="36"/>
        <w:szCs w:val="36"/>
      </w:rPr>
      <w:drawing>
        <wp:anchor distT="0" distB="0" distL="114300" distR="114300" simplePos="0" relativeHeight="251674624" behindDoc="1" locked="0" layoutInCell="1" allowOverlap="1" wp14:anchorId="09C68CBB" wp14:editId="2111A752">
          <wp:simplePos x="0" y="0"/>
          <wp:positionH relativeFrom="page">
            <wp:posOffset>4465320</wp:posOffset>
          </wp:positionH>
          <wp:positionV relativeFrom="page">
            <wp:posOffset>443865</wp:posOffset>
          </wp:positionV>
          <wp:extent cx="2034000" cy="424800"/>
          <wp:effectExtent l="0" t="0" r="0" b="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p>
  <w:p w14:paraId="5B509DB5" w14:textId="77777777" w:rsidR="00293B86" w:rsidRPr="00A1356B" w:rsidRDefault="00293B86" w:rsidP="00293B86">
    <w:pPr>
      <w:pStyle w:val="Yltunniste"/>
    </w:pPr>
  </w:p>
  <w:p w14:paraId="3EBF140D" w14:textId="77777777" w:rsidR="008B603C" w:rsidRDefault="00D64E45" w:rsidP="00D64E45">
    <w:pPr>
      <w:pStyle w:val="Yltunniste"/>
      <w:tabs>
        <w:tab w:val="left" w:pos="540"/>
        <w:tab w:val="left" w:pos="1380"/>
      </w:tabs>
      <w:jc w:val="left"/>
      <w:rPr>
        <w:rStyle w:val="Sivunumero"/>
        <w:sz w:val="20"/>
      </w:rPr>
    </w:pPr>
    <w:r>
      <w:rPr>
        <w:rStyle w:val="Sivunumero"/>
        <w:sz w:val="20"/>
      </w:rPr>
      <w:tab/>
    </w:r>
    <w:r>
      <w:rPr>
        <w:rStyle w:val="Sivunumero"/>
        <w:sz w:val="20"/>
      </w:rPr>
      <w:tab/>
    </w:r>
    <w:r>
      <w:rPr>
        <w:rStyle w:val="Sivunumero"/>
        <w:sz w:val="20"/>
      </w:rPr>
      <w:tab/>
    </w:r>
    <w:r>
      <w:rPr>
        <w:rStyle w:val="Sivunumero"/>
        <w:sz w:val="20"/>
      </w:rPr>
      <w:tab/>
    </w:r>
  </w:p>
  <w:p w14:paraId="437114C2" w14:textId="77777777" w:rsidR="0082210E" w:rsidRDefault="0082210E" w:rsidP="0082210E">
    <w:pPr>
      <w:pStyle w:val="Yltunniste"/>
      <w:rPr>
        <w:rStyle w:val="Sivunumero"/>
        <w:sz w:val="20"/>
      </w:rPr>
    </w:pPr>
  </w:p>
  <w:p w14:paraId="64362EBD" w14:textId="77777777" w:rsidR="00293B86" w:rsidRDefault="00293B86" w:rsidP="0082210E">
    <w:pPr>
      <w:pStyle w:val="Yltunniste"/>
      <w:rPr>
        <w:rStyle w:val="Sivunumero"/>
        <w:sz w:val="20"/>
      </w:rPr>
    </w:pPr>
  </w:p>
  <w:p w14:paraId="0DAC07D1" w14:textId="77777777" w:rsidR="00293B86" w:rsidRPr="00293B86" w:rsidRDefault="00293B86" w:rsidP="0082210E">
    <w:pPr>
      <w:pStyle w:val="Yltunniste"/>
      <w:rPr>
        <w:rStyle w:val="Sivunumer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E0EC" w14:textId="77777777" w:rsidR="00A1356B" w:rsidRPr="00D17BFB" w:rsidRDefault="00A1356B" w:rsidP="00A1356B">
    <w:pPr>
      <w:pStyle w:val="Yltunniste"/>
      <w:rPr>
        <w:rStyle w:val="Sivunumero"/>
      </w:rPr>
    </w:pPr>
    <w:r w:rsidRPr="00D17BFB">
      <w:rPr>
        <w:rStyle w:val="Sivunumero"/>
      </w:rPr>
      <w:fldChar w:fldCharType="begin"/>
    </w:r>
    <w:r w:rsidRPr="00D17BFB">
      <w:rPr>
        <w:rStyle w:val="Sivunumero"/>
      </w:rPr>
      <w:instrText>PAGE</w:instrText>
    </w:r>
    <w:r w:rsidRPr="00D17BFB">
      <w:rPr>
        <w:rStyle w:val="Sivunumero"/>
      </w:rPr>
      <w:fldChar w:fldCharType="separate"/>
    </w:r>
    <w:r>
      <w:rPr>
        <w:rStyle w:val="Sivunumero"/>
      </w:rPr>
      <w:t>1</w:t>
    </w:r>
    <w:r w:rsidRPr="00D17BFB">
      <w:rPr>
        <w:rStyle w:val="Sivunumero"/>
      </w:rPr>
      <w:fldChar w:fldCharType="end"/>
    </w:r>
    <w:r w:rsidR="00293B86">
      <w:rPr>
        <w:rFonts w:ascii="Tahoma" w:hAnsi="Tahoma"/>
        <w:b/>
        <w:bCs/>
        <w:noProof/>
        <w:sz w:val="36"/>
        <w:szCs w:val="36"/>
      </w:rPr>
      <w:drawing>
        <wp:anchor distT="0" distB="0" distL="114300" distR="114300" simplePos="0" relativeHeight="251671552" behindDoc="1" locked="0" layoutInCell="1" allowOverlap="1" wp14:anchorId="3D4CAFE8" wp14:editId="42053D2F">
          <wp:simplePos x="0" y="0"/>
          <wp:positionH relativeFrom="page">
            <wp:posOffset>4465320</wp:posOffset>
          </wp:positionH>
          <wp:positionV relativeFrom="page">
            <wp:posOffset>443865</wp:posOffset>
          </wp:positionV>
          <wp:extent cx="2034000" cy="424800"/>
          <wp:effectExtent l="0" t="0" r="0" b="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1D004B7E"/>
    <w:multiLevelType w:val="hybridMultilevel"/>
    <w:tmpl w:val="99D63E7E"/>
    <w:lvl w:ilvl="0" w:tplc="482C4654">
      <w:numFmt w:val="bullet"/>
      <w:lvlText w:val="-"/>
      <w:lvlJc w:val="left"/>
      <w:pPr>
        <w:ind w:left="720" w:hanging="360"/>
      </w:pPr>
      <w:rPr>
        <w:rFonts w:ascii="Tahoma" w:eastAsiaTheme="minorHAns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7"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8"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9"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26"/>
  </w:num>
  <w:num w:numId="4">
    <w:abstractNumId w:val="20"/>
  </w:num>
  <w:num w:numId="5">
    <w:abstractNumId w:val="8"/>
  </w:num>
  <w:num w:numId="6">
    <w:abstractNumId w:val="6"/>
  </w:num>
  <w:num w:numId="7">
    <w:abstractNumId w:val="27"/>
  </w:num>
  <w:num w:numId="8">
    <w:abstractNumId w:val="14"/>
  </w:num>
  <w:num w:numId="9">
    <w:abstractNumId w:val="13"/>
  </w:num>
  <w:num w:numId="10">
    <w:abstractNumId w:val="15"/>
  </w:num>
  <w:num w:numId="11">
    <w:abstractNumId w:val="12"/>
  </w:num>
  <w:num w:numId="12">
    <w:abstractNumId w:val="5"/>
  </w:num>
  <w:num w:numId="13">
    <w:abstractNumId w:val="24"/>
  </w:num>
  <w:num w:numId="14">
    <w:abstractNumId w:val="25"/>
  </w:num>
  <w:num w:numId="15">
    <w:abstractNumId w:val="7"/>
  </w:num>
  <w:num w:numId="16">
    <w:abstractNumId w:val="28"/>
  </w:num>
  <w:num w:numId="17">
    <w:abstractNumId w:val="4"/>
  </w:num>
  <w:num w:numId="18">
    <w:abstractNumId w:val="21"/>
  </w:num>
  <w:num w:numId="19">
    <w:abstractNumId w:val="11"/>
  </w:num>
  <w:num w:numId="20">
    <w:abstractNumId w:val="23"/>
  </w:num>
  <w:num w:numId="21">
    <w:abstractNumId w:val="3"/>
  </w:num>
  <w:num w:numId="22">
    <w:abstractNumId w:val="22"/>
  </w:num>
  <w:num w:numId="23">
    <w:abstractNumId w:val="9"/>
  </w:num>
  <w:num w:numId="24">
    <w:abstractNumId w:val="1"/>
  </w:num>
  <w:num w:numId="25">
    <w:abstractNumId w:val="19"/>
  </w:num>
  <w:num w:numId="26">
    <w:abstractNumId w:val="18"/>
  </w:num>
  <w:num w:numId="27">
    <w:abstractNumId w:val="16"/>
  </w:num>
  <w:num w:numId="28">
    <w:abstractNumId w:val="17"/>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ocumentProtection w:formatting="1" w:enforcement="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45"/>
    <w:rsid w:val="00004A1C"/>
    <w:rsid w:val="000058ED"/>
    <w:rsid w:val="000070D0"/>
    <w:rsid w:val="00032ADC"/>
    <w:rsid w:val="00033395"/>
    <w:rsid w:val="00042335"/>
    <w:rsid w:val="00043B13"/>
    <w:rsid w:val="00047B49"/>
    <w:rsid w:val="000639CC"/>
    <w:rsid w:val="00064BA3"/>
    <w:rsid w:val="00071632"/>
    <w:rsid w:val="00074D1C"/>
    <w:rsid w:val="00086208"/>
    <w:rsid w:val="0008650E"/>
    <w:rsid w:val="000C3BE9"/>
    <w:rsid w:val="000C7201"/>
    <w:rsid w:val="000C7E8C"/>
    <w:rsid w:val="000D20DF"/>
    <w:rsid w:val="000E4597"/>
    <w:rsid w:val="000F4350"/>
    <w:rsid w:val="00117BC3"/>
    <w:rsid w:val="00117F9C"/>
    <w:rsid w:val="00125124"/>
    <w:rsid w:val="0013360B"/>
    <w:rsid w:val="0014405D"/>
    <w:rsid w:val="00152A7E"/>
    <w:rsid w:val="00167DCA"/>
    <w:rsid w:val="001703FE"/>
    <w:rsid w:val="00171FD8"/>
    <w:rsid w:val="00194C18"/>
    <w:rsid w:val="00195851"/>
    <w:rsid w:val="001A5CD7"/>
    <w:rsid w:val="001A6268"/>
    <w:rsid w:val="001B2BAA"/>
    <w:rsid w:val="001B3DFA"/>
    <w:rsid w:val="001B5CF2"/>
    <w:rsid w:val="001C40CB"/>
    <w:rsid w:val="00201C58"/>
    <w:rsid w:val="00206450"/>
    <w:rsid w:val="00211D88"/>
    <w:rsid w:val="0022111F"/>
    <w:rsid w:val="002243A3"/>
    <w:rsid w:val="002266BC"/>
    <w:rsid w:val="002308B3"/>
    <w:rsid w:val="002742FA"/>
    <w:rsid w:val="00287385"/>
    <w:rsid w:val="00293B86"/>
    <w:rsid w:val="0030309C"/>
    <w:rsid w:val="00311193"/>
    <w:rsid w:val="0031154F"/>
    <w:rsid w:val="00313BCB"/>
    <w:rsid w:val="00317AA4"/>
    <w:rsid w:val="00345DE7"/>
    <w:rsid w:val="00350642"/>
    <w:rsid w:val="00351C7F"/>
    <w:rsid w:val="00356779"/>
    <w:rsid w:val="00356EAC"/>
    <w:rsid w:val="003606BB"/>
    <w:rsid w:val="00371133"/>
    <w:rsid w:val="003804DC"/>
    <w:rsid w:val="00387F7C"/>
    <w:rsid w:val="003A34B9"/>
    <w:rsid w:val="003B7DD9"/>
    <w:rsid w:val="003C19EE"/>
    <w:rsid w:val="003D1893"/>
    <w:rsid w:val="003D1A14"/>
    <w:rsid w:val="003D4166"/>
    <w:rsid w:val="003D70A7"/>
    <w:rsid w:val="003E0879"/>
    <w:rsid w:val="003E10EB"/>
    <w:rsid w:val="003F4A60"/>
    <w:rsid w:val="004145E6"/>
    <w:rsid w:val="00420D16"/>
    <w:rsid w:val="00434F82"/>
    <w:rsid w:val="00437D93"/>
    <w:rsid w:val="00456474"/>
    <w:rsid w:val="0045661C"/>
    <w:rsid w:val="00464F28"/>
    <w:rsid w:val="0047520D"/>
    <w:rsid w:val="00484774"/>
    <w:rsid w:val="004A0AEA"/>
    <w:rsid w:val="004B1C79"/>
    <w:rsid w:val="004E0630"/>
    <w:rsid w:val="004E4251"/>
    <w:rsid w:val="004F4BAA"/>
    <w:rsid w:val="004F6B0C"/>
    <w:rsid w:val="00511BE5"/>
    <w:rsid w:val="00517E51"/>
    <w:rsid w:val="0052502E"/>
    <w:rsid w:val="00527C91"/>
    <w:rsid w:val="0054267A"/>
    <w:rsid w:val="00542CD9"/>
    <w:rsid w:val="005B7196"/>
    <w:rsid w:val="005C3F0C"/>
    <w:rsid w:val="005E48EA"/>
    <w:rsid w:val="00601D7D"/>
    <w:rsid w:val="00603780"/>
    <w:rsid w:val="00605ACB"/>
    <w:rsid w:val="0060724A"/>
    <w:rsid w:val="00612226"/>
    <w:rsid w:val="00653706"/>
    <w:rsid w:val="006739FF"/>
    <w:rsid w:val="00681A2C"/>
    <w:rsid w:val="006B2C10"/>
    <w:rsid w:val="006B426D"/>
    <w:rsid w:val="006D657D"/>
    <w:rsid w:val="006D6722"/>
    <w:rsid w:val="006E0F3C"/>
    <w:rsid w:val="006F36F8"/>
    <w:rsid w:val="007058D6"/>
    <w:rsid w:val="00714450"/>
    <w:rsid w:val="0073191E"/>
    <w:rsid w:val="00735831"/>
    <w:rsid w:val="0073713A"/>
    <w:rsid w:val="00740893"/>
    <w:rsid w:val="00760947"/>
    <w:rsid w:val="007632A7"/>
    <w:rsid w:val="007727E6"/>
    <w:rsid w:val="00784D94"/>
    <w:rsid w:val="007937C0"/>
    <w:rsid w:val="007A54E0"/>
    <w:rsid w:val="007A77BC"/>
    <w:rsid w:val="007C7C4F"/>
    <w:rsid w:val="007F6617"/>
    <w:rsid w:val="0080351B"/>
    <w:rsid w:val="008217E2"/>
    <w:rsid w:val="0082210E"/>
    <w:rsid w:val="00830601"/>
    <w:rsid w:val="00843BF7"/>
    <w:rsid w:val="00860E8C"/>
    <w:rsid w:val="00876CF1"/>
    <w:rsid w:val="00880A75"/>
    <w:rsid w:val="008832FB"/>
    <w:rsid w:val="00893F7D"/>
    <w:rsid w:val="008B1667"/>
    <w:rsid w:val="008B603C"/>
    <w:rsid w:val="008E5DF6"/>
    <w:rsid w:val="008E71FB"/>
    <w:rsid w:val="008F0DD8"/>
    <w:rsid w:val="008F78F1"/>
    <w:rsid w:val="00920BDD"/>
    <w:rsid w:val="00920D1C"/>
    <w:rsid w:val="009331B5"/>
    <w:rsid w:val="00967360"/>
    <w:rsid w:val="00987BE1"/>
    <w:rsid w:val="009939B4"/>
    <w:rsid w:val="0099556F"/>
    <w:rsid w:val="009978C4"/>
    <w:rsid w:val="009B00F8"/>
    <w:rsid w:val="009C4CA5"/>
    <w:rsid w:val="009D7BB0"/>
    <w:rsid w:val="009E3D1F"/>
    <w:rsid w:val="009E40DA"/>
    <w:rsid w:val="00A01F8D"/>
    <w:rsid w:val="00A0715C"/>
    <w:rsid w:val="00A1356B"/>
    <w:rsid w:val="00A139D0"/>
    <w:rsid w:val="00A3260C"/>
    <w:rsid w:val="00A40ED0"/>
    <w:rsid w:val="00A50B0A"/>
    <w:rsid w:val="00A65357"/>
    <w:rsid w:val="00A71532"/>
    <w:rsid w:val="00A91D48"/>
    <w:rsid w:val="00A961CB"/>
    <w:rsid w:val="00AB124A"/>
    <w:rsid w:val="00AB3675"/>
    <w:rsid w:val="00AC7BC5"/>
    <w:rsid w:val="00AD043D"/>
    <w:rsid w:val="00AF69EA"/>
    <w:rsid w:val="00B048A5"/>
    <w:rsid w:val="00B06142"/>
    <w:rsid w:val="00B14070"/>
    <w:rsid w:val="00B361BA"/>
    <w:rsid w:val="00B36728"/>
    <w:rsid w:val="00B47A21"/>
    <w:rsid w:val="00BA7BA5"/>
    <w:rsid w:val="00BB1B52"/>
    <w:rsid w:val="00BC768D"/>
    <w:rsid w:val="00BF430D"/>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B11A6"/>
    <w:rsid w:val="00CE6B6F"/>
    <w:rsid w:val="00CF347E"/>
    <w:rsid w:val="00D07AB2"/>
    <w:rsid w:val="00D17BFB"/>
    <w:rsid w:val="00D32DA0"/>
    <w:rsid w:val="00D41A7E"/>
    <w:rsid w:val="00D43B00"/>
    <w:rsid w:val="00D51F5E"/>
    <w:rsid w:val="00D64E45"/>
    <w:rsid w:val="00D67C9F"/>
    <w:rsid w:val="00D724D2"/>
    <w:rsid w:val="00D72A44"/>
    <w:rsid w:val="00D736BB"/>
    <w:rsid w:val="00D74B23"/>
    <w:rsid w:val="00D84A52"/>
    <w:rsid w:val="00DA3383"/>
    <w:rsid w:val="00DD1C72"/>
    <w:rsid w:val="00DD3BA1"/>
    <w:rsid w:val="00DD632A"/>
    <w:rsid w:val="00DF5FF8"/>
    <w:rsid w:val="00E05681"/>
    <w:rsid w:val="00E178BA"/>
    <w:rsid w:val="00E20CFE"/>
    <w:rsid w:val="00E268A5"/>
    <w:rsid w:val="00E3047C"/>
    <w:rsid w:val="00E31451"/>
    <w:rsid w:val="00E7785A"/>
    <w:rsid w:val="00E80176"/>
    <w:rsid w:val="00E80525"/>
    <w:rsid w:val="00E81F28"/>
    <w:rsid w:val="00E83753"/>
    <w:rsid w:val="00EA2461"/>
    <w:rsid w:val="00EB2096"/>
    <w:rsid w:val="00EB2C37"/>
    <w:rsid w:val="00EB3F49"/>
    <w:rsid w:val="00EE009F"/>
    <w:rsid w:val="00EE326A"/>
    <w:rsid w:val="00EE513F"/>
    <w:rsid w:val="00EF7807"/>
    <w:rsid w:val="00F110B7"/>
    <w:rsid w:val="00F1568B"/>
    <w:rsid w:val="00F21D78"/>
    <w:rsid w:val="00F40EEB"/>
    <w:rsid w:val="00F424AD"/>
    <w:rsid w:val="00F445A3"/>
    <w:rsid w:val="00F54179"/>
    <w:rsid w:val="00F84FEB"/>
    <w:rsid w:val="00F92DDB"/>
    <w:rsid w:val="00FA5E7C"/>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5999D"/>
  <w15:docId w15:val="{C1B4B036-4421-4C0F-9C1B-3D31693A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82210E"/>
    <w:pPr>
      <w:tabs>
        <w:tab w:val="left" w:pos="1304"/>
        <w:tab w:val="left" w:pos="2608"/>
      </w:tabs>
    </w:pPr>
    <w:rPr>
      <w:lang w:val="sv-SE"/>
    </w:rPr>
  </w:style>
  <w:style w:type="paragraph" w:styleId="Otsikko1">
    <w:name w:val="heading 1"/>
    <w:basedOn w:val="Normaali"/>
    <w:next w:val="Leipteksti"/>
    <w:link w:val="Otsikko1Char"/>
    <w:uiPriority w:val="14"/>
    <w:qFormat/>
    <w:rsid w:val="005C3F0C"/>
    <w:pPr>
      <w:keepNext/>
      <w:keepLines/>
      <w:spacing w:before="100" w:beforeAutospacing="1" w:after="360"/>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CE6B6F"/>
    <w:pPr>
      <w:keepNext/>
      <w:keepLines/>
      <w:spacing w:before="200" w:after="200"/>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356EAC"/>
    <w:pPr>
      <w:numPr>
        <w:ilvl w:val="2"/>
      </w:numPr>
      <w:spacing w:before="240" w:after="160"/>
      <w:outlineLvl w:val="2"/>
    </w:pPr>
    <w:rPr>
      <w:rFonts w:cstheme="majorBidi"/>
      <w:bCs w:val="0"/>
      <w:sz w:val="24"/>
    </w:rPr>
  </w:style>
  <w:style w:type="paragraph" w:styleId="Otsikko4">
    <w:name w:val="heading 4"/>
    <w:basedOn w:val="Otsikko2"/>
    <w:next w:val="Leipteksti"/>
    <w:link w:val="Otsikko4Char"/>
    <w:uiPriority w:val="14"/>
    <w:qFormat/>
    <w:rsid w:val="00356EAC"/>
    <w:pPr>
      <w:numPr>
        <w:ilvl w:val="3"/>
      </w:numPr>
      <w:spacing w:after="160"/>
      <w:outlineLvl w:val="3"/>
    </w:pPr>
    <w:rPr>
      <w:rFonts w:cstheme="majorBidi"/>
      <w:bCs w:val="0"/>
      <w:i/>
      <w:iCs/>
      <w:sz w:val="25"/>
    </w:rPr>
  </w:style>
  <w:style w:type="paragraph" w:styleId="Otsikko5">
    <w:name w:val="heading 5"/>
    <w:basedOn w:val="Otsikko4"/>
    <w:next w:val="Leipteksti"/>
    <w:link w:val="Otsikko5Char"/>
    <w:uiPriority w:val="14"/>
    <w:qFormat/>
    <w:rsid w:val="00086208"/>
    <w:pPr>
      <w:numPr>
        <w:ilvl w:val="4"/>
      </w:numPr>
      <w:outlineLvl w:val="4"/>
    </w:pPr>
    <w:rPr>
      <w:b w:val="0"/>
    </w:r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5C3F0C"/>
    <w:rPr>
      <w:rFonts w:asciiTheme="majorHAnsi" w:eastAsiaTheme="majorEastAsia" w:hAnsiTheme="majorHAnsi" w:cstheme="majorHAnsi"/>
      <w:b/>
      <w:bCs/>
      <w:sz w:val="36"/>
      <w:szCs w:val="28"/>
    </w:rPr>
  </w:style>
  <w:style w:type="paragraph" w:styleId="Yltunniste">
    <w:name w:val="header"/>
    <w:basedOn w:val="Normaali"/>
    <w:link w:val="YltunnisteChar"/>
    <w:uiPriority w:val="94"/>
    <w:rsid w:val="008B603C"/>
    <w:pPr>
      <w:jc w:val="right"/>
    </w:pPr>
    <w:rPr>
      <w:sz w:val="20"/>
    </w:rPr>
  </w:style>
  <w:style w:type="paragraph" w:styleId="Leipteksti">
    <w:name w:val="Body Text"/>
    <w:basedOn w:val="Normaali"/>
    <w:link w:val="LeiptekstiChar"/>
    <w:uiPriority w:val="1"/>
    <w:qFormat/>
    <w:rsid w:val="00D736BB"/>
    <w:pPr>
      <w:spacing w:after="160" w:line="360" w:lineRule="auto"/>
    </w:pPr>
  </w:style>
  <w:style w:type="character" w:customStyle="1" w:styleId="LeiptekstiChar">
    <w:name w:val="Leipäteksti Char"/>
    <w:basedOn w:val="Kappaleenoletusfontti"/>
    <w:link w:val="Leipteksti"/>
    <w:uiPriority w:val="1"/>
    <w:rsid w:val="00D736BB"/>
    <w:rPr>
      <w:lang w:val="sv-FI"/>
    </w:rPr>
  </w:style>
  <w:style w:type="character" w:customStyle="1" w:styleId="YltunnisteChar">
    <w:name w:val="Ylätunniste Char"/>
    <w:basedOn w:val="Kappaleenoletusfontti"/>
    <w:link w:val="Yltunniste"/>
    <w:uiPriority w:val="94"/>
    <w:rsid w:val="008B603C"/>
    <w:rPr>
      <w:sz w:val="20"/>
    </w:rPr>
  </w:style>
  <w:style w:type="paragraph" w:styleId="Alatunniste">
    <w:name w:val="footer"/>
    <w:link w:val="AlatunnisteChar"/>
    <w:uiPriority w:val="99"/>
    <w:rsid w:val="00D17BFB"/>
    <w:pPr>
      <w:tabs>
        <w:tab w:val="left" w:pos="2359"/>
        <w:tab w:val="left" w:pos="4717"/>
        <w:tab w:val="left" w:pos="7371"/>
      </w:tabs>
    </w:pPr>
    <w:rPr>
      <w:noProof/>
      <w:sz w:val="18"/>
    </w:rPr>
  </w:style>
  <w:style w:type="character" w:customStyle="1" w:styleId="AlatunnisteChar">
    <w:name w:val="Alatunniste Char"/>
    <w:basedOn w:val="Kappaleenoletusfontti"/>
    <w:link w:val="Alatunniste"/>
    <w:uiPriority w:val="99"/>
    <w:rsid w:val="00D17BFB"/>
    <w:rPr>
      <w:noProof/>
      <w:sz w:val="18"/>
    </w:rPr>
  </w:style>
  <w:style w:type="paragraph" w:styleId="Otsikko">
    <w:name w:val="Title"/>
    <w:basedOn w:val="Normaali"/>
    <w:link w:val="OtsikkoChar"/>
    <w:uiPriority w:val="10"/>
    <w:qFormat/>
    <w:locked/>
    <w:rsid w:val="005C3F0C"/>
    <w:pPr>
      <w:contextualSpacing/>
      <w:outlineLvl w:val="0"/>
    </w:pPr>
    <w:rPr>
      <w:rFonts w:asciiTheme="majorHAnsi" w:eastAsiaTheme="majorEastAsia" w:hAnsiTheme="majorHAnsi" w:cstheme="majorHAnsi"/>
      <w:b/>
      <w:kern w:val="28"/>
      <w:sz w:val="96"/>
      <w:szCs w:val="52"/>
    </w:rPr>
  </w:style>
  <w:style w:type="character" w:customStyle="1" w:styleId="OtsikkoChar">
    <w:name w:val="Otsikko Char"/>
    <w:basedOn w:val="Kappaleenoletusfontti"/>
    <w:link w:val="Otsikko"/>
    <w:uiPriority w:val="10"/>
    <w:rsid w:val="005C3F0C"/>
    <w:rPr>
      <w:rFonts w:asciiTheme="majorHAnsi" w:eastAsiaTheme="majorEastAsia" w:hAnsiTheme="majorHAnsi" w:cstheme="majorHAnsi"/>
      <w:b/>
      <w:kern w:val="28"/>
      <w:sz w:val="96"/>
      <w:szCs w:val="52"/>
    </w:rPr>
  </w:style>
  <w:style w:type="character" w:customStyle="1" w:styleId="Otsikko2Char">
    <w:name w:val="Otsikko 2 Char"/>
    <w:basedOn w:val="Kappaleenoletusfontti"/>
    <w:link w:val="Otsikko2"/>
    <w:uiPriority w:val="14"/>
    <w:rsid w:val="00EB209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740893"/>
    <w:pPr>
      <w:numPr>
        <w:ilvl w:val="1"/>
      </w:numPr>
      <w:spacing w:before="880" w:after="200"/>
    </w:pPr>
    <w:rPr>
      <w:rFonts w:asciiTheme="majorHAnsi" w:eastAsiaTheme="majorEastAsia" w:hAnsiTheme="majorHAnsi" w:cstheme="majorHAnsi"/>
      <w:iCs/>
      <w:sz w:val="44"/>
      <w:szCs w:val="24"/>
    </w:rPr>
  </w:style>
  <w:style w:type="character" w:customStyle="1" w:styleId="AlaotsikkoChar">
    <w:name w:val="Alaotsikko Char"/>
    <w:basedOn w:val="Kappaleenoletusfontti"/>
    <w:link w:val="Alaotsikko"/>
    <w:uiPriority w:val="11"/>
    <w:rsid w:val="00740893"/>
    <w:rPr>
      <w:rFonts w:asciiTheme="majorHAnsi" w:eastAsiaTheme="majorEastAsia" w:hAnsiTheme="majorHAnsi" w:cstheme="majorHAnsi"/>
      <w:iCs/>
      <w:sz w:val="4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56EAC"/>
    <w:rPr>
      <w:rFonts w:asciiTheme="majorHAnsi" w:eastAsiaTheme="majorEastAsia" w:hAnsiTheme="majorHAnsi" w:cstheme="majorBidi"/>
      <w:b/>
      <w:i/>
      <w:iCs/>
      <w:sz w:val="25"/>
      <w:szCs w:val="26"/>
    </w:rPr>
  </w:style>
  <w:style w:type="character" w:customStyle="1" w:styleId="Otsikko3Char">
    <w:name w:val="Otsikko 3 Char"/>
    <w:basedOn w:val="Kappaleenoletusfontti"/>
    <w:link w:val="Otsikko3"/>
    <w:uiPriority w:val="14"/>
    <w:rsid w:val="00356EAC"/>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rsid w:val="00086208"/>
    <w:rPr>
      <w:rFonts w:asciiTheme="majorHAnsi" w:eastAsiaTheme="majorEastAsia" w:hAnsiTheme="majorHAnsi" w:cstheme="majorBidi"/>
      <w:i/>
      <w:iCs/>
      <w:sz w:val="25"/>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Leiptekstisisennetty">
    <w:name w:val="Leipäteksti sisennetty"/>
    <w:basedOn w:val="Leipteksti"/>
    <w:uiPriority w:val="1"/>
    <w:qFormat/>
    <w:rsid w:val="009C4CA5"/>
    <w:pPr>
      <w:ind w:left="1304"/>
    </w:pPr>
  </w:style>
  <w:style w:type="paragraph" w:customStyle="1" w:styleId="Asiakirjatyyppi">
    <w:name w:val="Asiakirjatyyppi"/>
    <w:basedOn w:val="Normaali"/>
    <w:uiPriority w:val="99"/>
    <w:semiHidden/>
    <w:rsid w:val="00E80525"/>
    <w:pPr>
      <w:tabs>
        <w:tab w:val="clear" w:pos="1304"/>
        <w:tab w:val="clear" w:pos="2608"/>
      </w:tabs>
    </w:pPr>
    <w:rPr>
      <w:b/>
      <w:sz w:val="18"/>
    </w:rPr>
  </w:style>
  <w:style w:type="paragraph" w:customStyle="1" w:styleId="Asiakirjatiedot">
    <w:name w:val="Asiakirjatiedot"/>
    <w:basedOn w:val="Normaali"/>
    <w:next w:val="Normaali"/>
    <w:uiPriority w:val="99"/>
    <w:rsid w:val="00E80525"/>
    <w:pPr>
      <w:tabs>
        <w:tab w:val="clear" w:pos="1304"/>
        <w:tab w:val="clear" w:pos="2608"/>
      </w:tabs>
    </w:pPr>
    <w:rPr>
      <w:sz w:val="18"/>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rsid w:val="00A91D48"/>
    <w:pPr>
      <w:jc w:val="center"/>
    </w:pPr>
    <w:rPr>
      <w:sz w:val="24"/>
    </w:rPr>
  </w:style>
  <w:style w:type="character" w:customStyle="1" w:styleId="PivmrChar">
    <w:name w:val="Päivämäärä Char"/>
    <w:basedOn w:val="Kappaleenoletusfontti"/>
    <w:link w:val="Pivmr"/>
    <w:uiPriority w:val="99"/>
    <w:rsid w:val="00A91D48"/>
    <w:rPr>
      <w:sz w:val="24"/>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E31451"/>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styleId="Sisllysluettelonotsikko">
    <w:name w:val="TOC Heading"/>
    <w:basedOn w:val="Otsikko1"/>
    <w:next w:val="Normaali"/>
    <w:uiPriority w:val="39"/>
    <w:semiHidden/>
    <w:rsid w:val="003D1A14"/>
    <w:pPr>
      <w:tabs>
        <w:tab w:val="clear" w:pos="1304"/>
        <w:tab w:val="clear" w:pos="2608"/>
      </w:tabs>
      <w:spacing w:before="480" w:beforeAutospacing="0" w:after="240"/>
      <w:outlineLvl w:val="9"/>
    </w:pPr>
    <w:rPr>
      <w:rFonts w:cstheme="majorBidi"/>
      <w:bCs w:val="0"/>
      <w:color w:val="2F5496"/>
      <w:sz w:val="28"/>
      <w:szCs w:val="32"/>
      <w:lang w:eastAsia="fi-FI"/>
    </w:rPr>
  </w:style>
  <w:style w:type="paragraph" w:styleId="Sisluet1">
    <w:name w:val="toc 1"/>
    <w:basedOn w:val="Normaali"/>
    <w:next w:val="Normaali"/>
    <w:autoRedefine/>
    <w:uiPriority w:val="39"/>
    <w:semiHidden/>
    <w:rsid w:val="003D1A14"/>
    <w:pPr>
      <w:tabs>
        <w:tab w:val="clear" w:pos="1304"/>
        <w:tab w:val="clear" w:pos="2608"/>
        <w:tab w:val="right" w:leader="dot" w:pos="9582"/>
      </w:tabs>
      <w:spacing w:after="100"/>
    </w:pPr>
    <w:rPr>
      <w:b/>
    </w:rPr>
  </w:style>
  <w:style w:type="paragraph" w:styleId="Sisluet2">
    <w:name w:val="toc 2"/>
    <w:basedOn w:val="Normaali"/>
    <w:next w:val="Normaali"/>
    <w:autoRedefine/>
    <w:uiPriority w:val="39"/>
    <w:semiHidden/>
    <w:rsid w:val="003D1A14"/>
    <w:pPr>
      <w:tabs>
        <w:tab w:val="clear" w:pos="1304"/>
        <w:tab w:val="clear" w:pos="2608"/>
        <w:tab w:val="right" w:leader="dot" w:pos="9582"/>
      </w:tabs>
      <w:spacing w:after="100"/>
      <w:ind w:left="220"/>
    </w:pPr>
  </w:style>
  <w:style w:type="paragraph" w:styleId="Sisluet3">
    <w:name w:val="toc 3"/>
    <w:basedOn w:val="Normaali"/>
    <w:next w:val="Normaali"/>
    <w:autoRedefine/>
    <w:uiPriority w:val="39"/>
    <w:semiHidden/>
    <w:rsid w:val="003D1A14"/>
    <w:pPr>
      <w:tabs>
        <w:tab w:val="clear" w:pos="1304"/>
        <w:tab w:val="clear" w:pos="2608"/>
        <w:tab w:val="right" w:leader="dot" w:pos="9582"/>
      </w:tabs>
      <w:spacing w:after="100"/>
      <w:ind w:left="440"/>
    </w:pPr>
  </w:style>
  <w:style w:type="paragraph" w:customStyle="1" w:styleId="Takakansi">
    <w:name w:val="Takakansi"/>
    <w:basedOn w:val="Normaali"/>
    <w:uiPriority w:val="99"/>
    <w:semiHidden/>
    <w:rsid w:val="00194C18"/>
    <w:pPr>
      <w:jc w:val="center"/>
    </w:pPr>
    <w:rPr>
      <w:sz w:val="28"/>
    </w:rPr>
  </w:style>
  <w:style w:type="paragraph" w:styleId="Sisluet4">
    <w:name w:val="toc 4"/>
    <w:basedOn w:val="Normaali"/>
    <w:next w:val="Normaali"/>
    <w:autoRedefine/>
    <w:uiPriority w:val="39"/>
    <w:semiHidden/>
    <w:rsid w:val="003D1A14"/>
    <w:pPr>
      <w:tabs>
        <w:tab w:val="clear" w:pos="1304"/>
        <w:tab w:val="clear" w:pos="2608"/>
        <w:tab w:val="right" w:leader="dot" w:pos="9582"/>
      </w:tabs>
      <w:spacing w:after="100"/>
      <w:ind w:left="660"/>
    </w:pPr>
  </w:style>
  <w:style w:type="paragraph" w:styleId="Sisluet5">
    <w:name w:val="toc 5"/>
    <w:basedOn w:val="Normaali"/>
    <w:next w:val="Normaali"/>
    <w:autoRedefine/>
    <w:uiPriority w:val="39"/>
    <w:semiHidden/>
    <w:rsid w:val="003D1A14"/>
    <w:pPr>
      <w:tabs>
        <w:tab w:val="clear" w:pos="1304"/>
        <w:tab w:val="clear" w:pos="2608"/>
        <w:tab w:val="right" w:leader="dot" w:pos="9582"/>
      </w:tabs>
      <w:spacing w:after="100"/>
      <w:ind w:left="880"/>
    </w:pPr>
  </w:style>
  <w:style w:type="paragraph" w:customStyle="1" w:styleId="Takakansi2">
    <w:name w:val="Takakansi 2"/>
    <w:basedOn w:val="Takakansi"/>
    <w:uiPriority w:val="99"/>
    <w:semiHidden/>
    <w:qFormat/>
    <w:rsid w:val="00194C18"/>
    <w:pPr>
      <w:spacing w:before="1200"/>
    </w:pPr>
    <w:rPr>
      <w:b/>
      <w:sz w:val="24"/>
    </w:rPr>
  </w:style>
  <w:style w:type="paragraph" w:customStyle="1" w:styleId="Takakansivli">
    <w:name w:val="Takakansi väli"/>
    <w:basedOn w:val="Takakansi"/>
    <w:uiPriority w:val="99"/>
    <w:semiHidden/>
    <w:qFormat/>
    <w:rsid w:val="00194C18"/>
    <w:pPr>
      <w:spacing w:before="2800" w:after="2800"/>
    </w:pPr>
    <w:rPr>
      <w:sz w:val="280"/>
    </w:rPr>
  </w:style>
  <w:style w:type="character" w:styleId="Sivunumero">
    <w:name w:val="page number"/>
    <w:basedOn w:val="Kappaleenoletusfontti"/>
    <w:uiPriority w:val="99"/>
    <w:rsid w:val="008B603C"/>
    <w:rPr>
      <w:rFonts w:asciiTheme="minorHAnsi" w:hAnsiTheme="minorHAnsi"/>
      <w:sz w:val="22"/>
    </w:rPr>
  </w:style>
  <w:style w:type="character" w:styleId="Ratkaisematonmaininta">
    <w:name w:val="Unresolved Mention"/>
    <w:basedOn w:val="Kappaleenoletusfontti"/>
    <w:uiPriority w:val="99"/>
    <w:semiHidden/>
    <w:unhideWhenUsed/>
    <w:rsid w:val="0052502E"/>
    <w:rPr>
      <w:color w:val="605E5C"/>
      <w:shd w:val="clear" w:color="auto" w:fill="E1DFDD"/>
    </w:rPr>
  </w:style>
  <w:style w:type="table" w:customStyle="1" w:styleId="TaulukkoRuudukko1">
    <w:name w:val="Taulukko Ruudukko1"/>
    <w:basedOn w:val="Normaalitaulukko"/>
    <w:next w:val="TaulukkoRuudukko"/>
    <w:rsid w:val="00EA2461"/>
    <w:rPr>
      <w:rFonts w:eastAsia="Times New Roman" w:cs="Times New Roman"/>
      <w:sz w:val="20"/>
      <w:szCs w:val="20"/>
      <w:lang w:val="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intermincore.root\SMI$\DFS004\Projekti\smihkigusmeusa\Uusi%20ohjelmakausi\Viestint&#228;%202021-2027\Visuaalinen%20ilme\Valmiit%20materiaalit\Word-pohjat\SVE_SM_asiakirjapohja.dotx" TargetMode="External"/></Relationships>
</file>

<file path=word/theme/theme1.xml><?xml version="1.0" encoding="utf-8"?>
<a:theme xmlns:a="http://schemas.openxmlformats.org/drawingml/2006/main" name="Office-teema">
  <a:themeElements>
    <a:clrScheme name="EU-rahastot SM">
      <a:dk1>
        <a:srgbClr val="000000"/>
      </a:dk1>
      <a:lt1>
        <a:srgbClr val="FFFFFF"/>
      </a:lt1>
      <a:dk2>
        <a:srgbClr val="595959"/>
      </a:dk2>
      <a:lt2>
        <a:srgbClr val="E7E6E6"/>
      </a:lt2>
      <a:accent1>
        <a:srgbClr val="F7731D"/>
      </a:accent1>
      <a:accent2>
        <a:srgbClr val="D1E371"/>
      </a:accent2>
      <a:accent3>
        <a:srgbClr val="767171"/>
      </a:accent3>
      <a:accent4>
        <a:srgbClr val="BFBFBF"/>
      </a:accent4>
      <a:accent5>
        <a:srgbClr val="98F0F4"/>
      </a:accent5>
      <a:accent6>
        <a:srgbClr val="E8F1B8"/>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50430D3C362E4418460F24BE3167321" ma:contentTypeVersion="1" ma:contentTypeDescription="Luo uusi asiakirja." ma:contentTypeScope="" ma:versionID="b39ae3458322430a568bd8e90aecdbbe">
  <xsd:schema xmlns:xsd="http://www.w3.org/2001/XMLSchema" xmlns:xs="http://www.w3.org/2001/XMLSchema" xmlns:p="http://schemas.microsoft.com/office/2006/metadata/properties" xmlns:ns2="5224deaa-2345-49c6-a04a-fb3245061de6" targetNamespace="http://schemas.microsoft.com/office/2006/metadata/properties" ma:root="true" ma:fieldsID="8d027b12ad2947a29ef8e2edd8653938" ns2:_="">
    <xsd:import namespace="5224deaa-2345-49c6-a04a-fb3245061de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4deaa-2345-49c6-a04a-fb3245061de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F47F4-FC3D-4009-9D5A-E150FDEB5547}">
  <ds:schemaRefs>
    <ds:schemaRef ds:uri="http://schemas.microsoft.com/sharepoint/v3/contenttype/forms"/>
  </ds:schemaRefs>
</ds:datastoreItem>
</file>

<file path=customXml/itemProps2.xml><?xml version="1.0" encoding="utf-8"?>
<ds:datastoreItem xmlns:ds="http://schemas.openxmlformats.org/officeDocument/2006/customXml" ds:itemID="{45E317DD-A322-4791-88A9-A8038517E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4deaa-2345-49c6-a04a-fb3245061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68DBE-DCDC-4B13-96C7-098C298BA3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224deaa-2345-49c6-a04a-fb3245061de6"/>
    <ds:schemaRef ds:uri="http://www.w3.org/XML/1998/namespace"/>
    <ds:schemaRef ds:uri="http://purl.org/dc/dcmitype/"/>
  </ds:schemaRefs>
</ds:datastoreItem>
</file>

<file path=customXml/itemProps4.xml><?xml version="1.0" encoding="utf-8"?>
<ds:datastoreItem xmlns:ds="http://schemas.openxmlformats.org/officeDocument/2006/customXml" ds:itemID="{5DC89123-846E-4C57-ADCF-FB6DE2DC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SVE_SM_asiakirjapohja</Template>
  <TotalTime>0</TotalTime>
  <Pages>2</Pages>
  <Words>194</Words>
  <Characters>1578</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Sisäministeriö</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Koivisto Elina SM</dc:creator>
  <cp:lastModifiedBy>Koivisto Elina SM</cp:lastModifiedBy>
  <cp:revision>2</cp:revision>
  <dcterms:created xsi:type="dcterms:W3CDTF">2022-11-25T12:09:00Z</dcterms:created>
  <dcterms:modified xsi:type="dcterms:W3CDTF">2022-11-25T12:09:00Z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0x010100250430D3C362E4418460F24BE3167321</vt:lpwstr>
  </property>
</Properties>
</file>